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3424" w:rsidRPr="007746EF" w:rsidRDefault="007746EF" w:rsidP="007746EF">
      <w:pPr>
        <w:jc w:val="both"/>
        <w:rPr>
          <w:sz w:val="28"/>
          <w:szCs w:val="28"/>
        </w:rPr>
      </w:pPr>
      <w:r w:rsidRPr="007746EF">
        <w:rPr>
          <w:sz w:val="28"/>
          <w:szCs w:val="28"/>
        </w:rPr>
        <w:t xml:space="preserve">IMGW Wrocław prognozuje w dniach 22.02-24.02.2020r. wystąpienie silnego wiatru o średniej prędkości do 45 km/h- 55 km/h w porywach do 90 km/h, </w:t>
      </w:r>
      <w:r>
        <w:rPr>
          <w:sz w:val="28"/>
          <w:szCs w:val="28"/>
        </w:rPr>
        <w:t xml:space="preserve">                 </w:t>
      </w:r>
      <w:r w:rsidRPr="007746EF">
        <w:rPr>
          <w:sz w:val="28"/>
          <w:szCs w:val="28"/>
        </w:rPr>
        <w:t>z południowego zachodu i zachodu.</w:t>
      </w:r>
      <w:bookmarkStart w:id="0" w:name="_GoBack"/>
      <w:bookmarkEnd w:id="0"/>
    </w:p>
    <w:sectPr w:rsidR="00543424" w:rsidRPr="007746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6EF"/>
    <w:rsid w:val="00543424"/>
    <w:rsid w:val="007746EF"/>
    <w:rsid w:val="00F5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D8158"/>
  <w15:chartTrackingRefBased/>
  <w15:docId w15:val="{98E4F807-8EC8-42CB-92EC-74EE5B2BD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</Words>
  <Characters>167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Krzyk</dc:creator>
  <cp:keywords/>
  <dc:description/>
  <cp:lastModifiedBy>Renata Krzyk</cp:lastModifiedBy>
  <cp:revision>1</cp:revision>
  <dcterms:created xsi:type="dcterms:W3CDTF">2020-02-21T13:04:00Z</dcterms:created>
  <dcterms:modified xsi:type="dcterms:W3CDTF">2020-02-21T13:08:00Z</dcterms:modified>
</cp:coreProperties>
</file>