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A8" w:rsidRDefault="00947AA8" w:rsidP="00947A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5B2F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Szulborze Wielkie, dnia…….................</w:t>
      </w:r>
    </w:p>
    <w:p w:rsidR="00947AA8" w:rsidRDefault="00947AA8" w:rsidP="00947A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  <w:t xml:space="preserve">   (dane przedsiębiorcy)</w:t>
      </w:r>
    </w:p>
    <w:p w:rsidR="00947AA8" w:rsidRDefault="00947AA8" w:rsidP="00947AA8">
      <w:pPr>
        <w:rPr>
          <w:rFonts w:ascii="Arial" w:hAnsi="Arial" w:cs="Arial"/>
          <w:sz w:val="20"/>
          <w:szCs w:val="20"/>
        </w:rPr>
      </w:pPr>
    </w:p>
    <w:p w:rsidR="00947AA8" w:rsidRDefault="00947AA8" w:rsidP="00947A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947AA8" w:rsidRDefault="00947AA8" w:rsidP="00947A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 </w:t>
      </w:r>
      <w:r>
        <w:rPr>
          <w:rFonts w:ascii="Arial" w:hAnsi="Arial" w:cs="Arial"/>
          <w:sz w:val="16"/>
          <w:szCs w:val="16"/>
        </w:rPr>
        <w:t>adres</w:t>
      </w:r>
      <w:r w:rsidRPr="005B2F37">
        <w:rPr>
          <w:rFonts w:ascii="Arial" w:hAnsi="Arial" w:cs="Arial"/>
          <w:sz w:val="16"/>
          <w:szCs w:val="16"/>
        </w:rPr>
        <w:t xml:space="preserve"> zamieszkania</w:t>
      </w:r>
      <w:r>
        <w:rPr>
          <w:rFonts w:ascii="Arial" w:hAnsi="Arial" w:cs="Arial"/>
          <w:sz w:val="16"/>
          <w:szCs w:val="16"/>
        </w:rPr>
        <w:t xml:space="preserve"> lub siedziba </w:t>
      </w:r>
      <w:r>
        <w:rPr>
          <w:rFonts w:ascii="Arial" w:hAnsi="Arial" w:cs="Arial"/>
          <w:sz w:val="20"/>
          <w:szCs w:val="20"/>
        </w:rPr>
        <w:t>)</w:t>
      </w:r>
    </w:p>
    <w:p w:rsidR="0079700D" w:rsidRDefault="0079700D" w:rsidP="00947AA8">
      <w:pPr>
        <w:rPr>
          <w:rFonts w:ascii="Arial" w:hAnsi="Arial" w:cs="Arial"/>
          <w:sz w:val="20"/>
          <w:szCs w:val="20"/>
        </w:rPr>
      </w:pPr>
    </w:p>
    <w:p w:rsidR="0079700D" w:rsidRDefault="0079700D" w:rsidP="00947A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9700D" w:rsidRDefault="0079700D" w:rsidP="00947AA8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79700D">
        <w:rPr>
          <w:rFonts w:ascii="Arial" w:hAnsi="Arial" w:cs="Arial"/>
          <w:sz w:val="16"/>
          <w:szCs w:val="20"/>
        </w:rPr>
        <w:t>(nazwa i adres placówki)</w:t>
      </w:r>
    </w:p>
    <w:p w:rsidR="0079700D" w:rsidRDefault="0079700D" w:rsidP="00947AA8">
      <w:pPr>
        <w:rPr>
          <w:rFonts w:ascii="Arial" w:hAnsi="Arial" w:cs="Arial"/>
          <w:sz w:val="16"/>
          <w:szCs w:val="20"/>
        </w:rPr>
      </w:pPr>
    </w:p>
    <w:p w:rsidR="0079700D" w:rsidRDefault="0079700D" w:rsidP="00947AA8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NIP …………………………………………………</w:t>
      </w:r>
    </w:p>
    <w:p w:rsidR="0079700D" w:rsidRDefault="0079700D" w:rsidP="00947AA8">
      <w:pPr>
        <w:rPr>
          <w:rFonts w:ascii="Arial" w:hAnsi="Arial" w:cs="Arial"/>
          <w:sz w:val="16"/>
          <w:szCs w:val="20"/>
        </w:rPr>
      </w:pPr>
    </w:p>
    <w:p w:rsidR="0079700D" w:rsidRDefault="0079700D" w:rsidP="00947A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Nr tel. Kontaktowego ………………………………….</w:t>
      </w:r>
    </w:p>
    <w:p w:rsidR="00947AA8" w:rsidRDefault="00947AA8" w:rsidP="00947AA8">
      <w:pPr>
        <w:jc w:val="right"/>
        <w:rPr>
          <w:rFonts w:ascii="Arial" w:hAnsi="Arial" w:cs="Arial"/>
          <w:sz w:val="20"/>
          <w:szCs w:val="20"/>
        </w:rPr>
      </w:pPr>
    </w:p>
    <w:p w:rsidR="0079700D" w:rsidRDefault="0079700D" w:rsidP="00947AA8">
      <w:pPr>
        <w:jc w:val="right"/>
        <w:rPr>
          <w:rFonts w:ascii="Arial" w:hAnsi="Arial" w:cs="Arial"/>
          <w:sz w:val="20"/>
          <w:szCs w:val="20"/>
        </w:rPr>
      </w:pPr>
    </w:p>
    <w:p w:rsidR="0079700D" w:rsidRDefault="0079700D" w:rsidP="00947AA8">
      <w:pPr>
        <w:jc w:val="right"/>
        <w:rPr>
          <w:rFonts w:ascii="Arial" w:hAnsi="Arial" w:cs="Arial"/>
          <w:sz w:val="20"/>
          <w:szCs w:val="20"/>
        </w:rPr>
      </w:pPr>
    </w:p>
    <w:p w:rsidR="0079700D" w:rsidRPr="00053DC9" w:rsidRDefault="0079700D" w:rsidP="0079700D">
      <w:pPr>
        <w:jc w:val="both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53DC9">
        <w:rPr>
          <w:rFonts w:ascii="Arial" w:hAnsi="Arial" w:cs="Arial"/>
          <w:b/>
          <w:sz w:val="32"/>
          <w:szCs w:val="20"/>
        </w:rPr>
        <w:t>Wójt Gminy</w:t>
      </w:r>
    </w:p>
    <w:p w:rsidR="0079700D" w:rsidRPr="00053DC9" w:rsidRDefault="0079700D" w:rsidP="0079700D">
      <w:pPr>
        <w:jc w:val="both"/>
        <w:rPr>
          <w:rFonts w:ascii="Arial" w:hAnsi="Arial" w:cs="Arial"/>
          <w:b/>
          <w:sz w:val="32"/>
          <w:szCs w:val="20"/>
        </w:rPr>
      </w:pPr>
    </w:p>
    <w:p w:rsidR="0079700D" w:rsidRPr="00053DC9" w:rsidRDefault="0079700D" w:rsidP="0079700D">
      <w:pPr>
        <w:jc w:val="both"/>
        <w:rPr>
          <w:rFonts w:ascii="Arial" w:hAnsi="Arial" w:cs="Arial"/>
          <w:b/>
          <w:sz w:val="32"/>
          <w:szCs w:val="20"/>
        </w:rPr>
      </w:pPr>
      <w:r w:rsidRPr="00053DC9">
        <w:rPr>
          <w:rFonts w:ascii="Arial" w:hAnsi="Arial" w:cs="Arial"/>
          <w:b/>
          <w:sz w:val="32"/>
          <w:szCs w:val="20"/>
        </w:rPr>
        <w:tab/>
      </w:r>
      <w:r w:rsidRPr="00053DC9">
        <w:rPr>
          <w:rFonts w:ascii="Arial" w:hAnsi="Arial" w:cs="Arial"/>
          <w:b/>
          <w:sz w:val="32"/>
          <w:szCs w:val="20"/>
        </w:rPr>
        <w:tab/>
      </w:r>
      <w:r w:rsidRPr="00053DC9">
        <w:rPr>
          <w:rFonts w:ascii="Arial" w:hAnsi="Arial" w:cs="Arial"/>
          <w:b/>
          <w:sz w:val="32"/>
          <w:szCs w:val="20"/>
        </w:rPr>
        <w:tab/>
      </w:r>
      <w:r w:rsidRPr="00053DC9">
        <w:rPr>
          <w:rFonts w:ascii="Arial" w:hAnsi="Arial" w:cs="Arial"/>
          <w:b/>
          <w:sz w:val="32"/>
          <w:szCs w:val="20"/>
        </w:rPr>
        <w:tab/>
      </w:r>
      <w:r w:rsidRPr="00053DC9">
        <w:rPr>
          <w:rFonts w:ascii="Arial" w:hAnsi="Arial" w:cs="Arial"/>
          <w:b/>
          <w:sz w:val="32"/>
          <w:szCs w:val="20"/>
        </w:rPr>
        <w:tab/>
      </w:r>
      <w:r w:rsidRPr="00053DC9">
        <w:rPr>
          <w:rFonts w:ascii="Arial" w:hAnsi="Arial" w:cs="Arial"/>
          <w:b/>
          <w:sz w:val="32"/>
          <w:szCs w:val="20"/>
        </w:rPr>
        <w:tab/>
      </w:r>
      <w:r w:rsidRPr="00053DC9">
        <w:rPr>
          <w:rFonts w:ascii="Arial" w:hAnsi="Arial" w:cs="Arial"/>
          <w:b/>
          <w:sz w:val="32"/>
          <w:szCs w:val="20"/>
        </w:rPr>
        <w:tab/>
        <w:t xml:space="preserve">     Szulborze Wielkie</w:t>
      </w:r>
    </w:p>
    <w:p w:rsidR="0079700D" w:rsidRDefault="0079700D" w:rsidP="0079700D">
      <w:pPr>
        <w:jc w:val="both"/>
        <w:rPr>
          <w:rFonts w:ascii="Arial" w:hAnsi="Arial" w:cs="Arial"/>
          <w:szCs w:val="20"/>
        </w:rPr>
      </w:pPr>
    </w:p>
    <w:p w:rsidR="0079700D" w:rsidRPr="0079700D" w:rsidRDefault="0079700D" w:rsidP="0079700D">
      <w:pPr>
        <w:jc w:val="both"/>
        <w:rPr>
          <w:rFonts w:ascii="Arial" w:hAnsi="Arial" w:cs="Arial"/>
          <w:szCs w:val="20"/>
        </w:rPr>
      </w:pPr>
    </w:p>
    <w:p w:rsidR="00947AA8" w:rsidRDefault="00947AA8" w:rsidP="00947AA8">
      <w:pPr>
        <w:jc w:val="right"/>
        <w:rPr>
          <w:rFonts w:ascii="Arial" w:hAnsi="Arial" w:cs="Arial"/>
          <w:sz w:val="20"/>
          <w:szCs w:val="20"/>
        </w:rPr>
      </w:pPr>
    </w:p>
    <w:p w:rsidR="00947AA8" w:rsidRPr="0079700D" w:rsidRDefault="00947AA8" w:rsidP="00947AA8">
      <w:pPr>
        <w:jc w:val="center"/>
        <w:rPr>
          <w:rFonts w:ascii="Arial" w:hAnsi="Arial" w:cs="Arial"/>
          <w:b/>
          <w:sz w:val="32"/>
          <w:szCs w:val="32"/>
        </w:rPr>
      </w:pPr>
      <w:r w:rsidRPr="0079700D">
        <w:rPr>
          <w:rFonts w:ascii="Arial" w:hAnsi="Arial" w:cs="Arial"/>
          <w:b/>
          <w:sz w:val="32"/>
          <w:szCs w:val="32"/>
        </w:rPr>
        <w:t>O Ś W I A D C Z E N I E</w:t>
      </w:r>
    </w:p>
    <w:p w:rsidR="00947AA8" w:rsidRDefault="00947AA8" w:rsidP="00947AA8">
      <w:pPr>
        <w:jc w:val="center"/>
        <w:rPr>
          <w:rFonts w:ascii="Arial" w:hAnsi="Arial" w:cs="Arial"/>
          <w:b/>
          <w:sz w:val="32"/>
          <w:szCs w:val="32"/>
        </w:rPr>
      </w:pPr>
      <w:r w:rsidRPr="0079700D">
        <w:rPr>
          <w:rFonts w:ascii="Arial" w:hAnsi="Arial" w:cs="Arial"/>
          <w:b/>
          <w:sz w:val="32"/>
          <w:szCs w:val="32"/>
        </w:rPr>
        <w:t>o wartości sprzedaży napojów alkoholowych</w:t>
      </w:r>
    </w:p>
    <w:p w:rsidR="0079700D" w:rsidRPr="0079700D" w:rsidRDefault="0079700D" w:rsidP="00947AA8">
      <w:pPr>
        <w:jc w:val="center"/>
        <w:rPr>
          <w:rFonts w:ascii="Arial" w:hAnsi="Arial" w:cs="Arial"/>
          <w:b/>
          <w:sz w:val="32"/>
          <w:szCs w:val="32"/>
        </w:rPr>
      </w:pPr>
    </w:p>
    <w:p w:rsidR="00947AA8" w:rsidRDefault="00947AA8" w:rsidP="00947AA8">
      <w:pPr>
        <w:jc w:val="center"/>
        <w:rPr>
          <w:rFonts w:ascii="Arial" w:hAnsi="Arial" w:cs="Arial"/>
          <w:sz w:val="32"/>
          <w:szCs w:val="32"/>
        </w:rPr>
      </w:pPr>
    </w:p>
    <w:p w:rsidR="00947AA8" w:rsidRDefault="00947AA8" w:rsidP="00947AA8">
      <w:pPr>
        <w:ind w:firstLine="708"/>
        <w:jc w:val="both"/>
        <w:rPr>
          <w:rFonts w:ascii="Arial" w:hAnsi="Arial" w:cs="Arial"/>
        </w:rPr>
      </w:pPr>
      <w:r w:rsidRPr="0002011D">
        <w:rPr>
          <w:rFonts w:ascii="Arial" w:hAnsi="Arial" w:cs="Arial"/>
          <w:b/>
        </w:rPr>
        <w:t>Uprzedzony o odpowiedzialności wynikającej z art.18 ust.10 pkt 5 i ust.</w:t>
      </w:r>
      <w:r w:rsidRPr="00E3444E">
        <w:rPr>
          <w:rFonts w:ascii="Arial" w:hAnsi="Arial" w:cs="Arial"/>
          <w:b/>
        </w:rPr>
        <w:t xml:space="preserve"> </w:t>
      </w:r>
      <w:r w:rsidRPr="0002011D">
        <w:rPr>
          <w:rFonts w:ascii="Arial" w:hAnsi="Arial" w:cs="Arial"/>
          <w:b/>
        </w:rPr>
        <w:t>11 ustawy z dnia 26 października 1982 r. o wychowaniu w trzeźwości i przeciwdziałaniu alkoholizmowi    w postaci cofnięcia posiadanych zezwoleń oraz 3 – letniej karencji w ubieganiu się o ponowne zezwolenie na sprzedaż napojów alkoholowych</w:t>
      </w:r>
      <w:r>
        <w:rPr>
          <w:rFonts w:ascii="Arial" w:hAnsi="Arial" w:cs="Arial"/>
        </w:rPr>
        <w:t xml:space="preserve">, </w:t>
      </w:r>
    </w:p>
    <w:p w:rsidR="00947AA8" w:rsidRDefault="00947AA8" w:rsidP="00947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11</w:t>
      </w:r>
      <w:r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 xml:space="preserve">ust. 4 ustawy z dnia 26 października 1982 r. o wychowaniu w trzeźwości i przeciwdziałaniu alkoholizmowi </w:t>
      </w:r>
      <w:r w:rsidRPr="00E3444E">
        <w:rPr>
          <w:rFonts w:ascii="Arial" w:hAnsi="Arial" w:cs="Arial"/>
        </w:rPr>
        <w:t>(tekst jednolity Dz. U. z 20</w:t>
      </w:r>
      <w:r>
        <w:rPr>
          <w:rFonts w:ascii="Arial" w:hAnsi="Arial" w:cs="Arial"/>
        </w:rPr>
        <w:t>1</w:t>
      </w:r>
      <w:r w:rsidR="0079700D">
        <w:rPr>
          <w:rFonts w:ascii="Arial" w:hAnsi="Arial" w:cs="Arial"/>
        </w:rPr>
        <w:t>6</w:t>
      </w:r>
      <w:r w:rsidRPr="00E3444E">
        <w:rPr>
          <w:rFonts w:ascii="Arial" w:hAnsi="Arial" w:cs="Arial"/>
        </w:rPr>
        <w:t xml:space="preserve">r. poz. </w:t>
      </w:r>
      <w:r w:rsidR="0079700D">
        <w:rPr>
          <w:rFonts w:ascii="Arial" w:hAnsi="Arial" w:cs="Arial"/>
        </w:rPr>
        <w:t>487</w:t>
      </w:r>
      <w:r>
        <w:rPr>
          <w:rFonts w:ascii="Arial" w:hAnsi="Arial" w:cs="Arial"/>
        </w:rPr>
        <w:t xml:space="preserve"> ze zm.</w:t>
      </w:r>
      <w:r w:rsidRPr="00E3444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oświadczam, że w punkcie sprzedaży zlokalizowanym w .............................................</w:t>
      </w:r>
    </w:p>
    <w:p w:rsidR="00947AA8" w:rsidRDefault="00947AA8" w:rsidP="00947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……………………………………………………………………………………………………....…</w:t>
      </w:r>
    </w:p>
    <w:p w:rsidR="00947AA8" w:rsidRDefault="00947AA8" w:rsidP="00947AA8">
      <w:pPr>
        <w:jc w:val="both"/>
        <w:rPr>
          <w:rFonts w:ascii="Arial" w:hAnsi="Arial" w:cs="Arial"/>
        </w:rPr>
      </w:pPr>
    </w:p>
    <w:p w:rsidR="00947AA8" w:rsidRDefault="00947AA8" w:rsidP="00947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sprzedaży poszczególnych rodzajów napojów alkoholowych </w:t>
      </w:r>
      <w:r w:rsidRPr="000563D2">
        <w:rPr>
          <w:rFonts w:ascii="Arial" w:hAnsi="Arial" w:cs="Arial"/>
          <w:b/>
        </w:rPr>
        <w:t>brutto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/z podatkiem VAT i podatkiem akcyzowym/, w </w:t>
      </w:r>
      <w:r w:rsidRPr="000563D2">
        <w:rPr>
          <w:rFonts w:ascii="Arial" w:hAnsi="Arial" w:cs="Arial"/>
          <w:b/>
        </w:rPr>
        <w:t>roku</w:t>
      </w:r>
      <w:r>
        <w:rPr>
          <w:rFonts w:ascii="Arial" w:hAnsi="Arial" w:cs="Arial"/>
        </w:rPr>
        <w:t xml:space="preserve">.................................................. wynosiła: </w:t>
      </w:r>
    </w:p>
    <w:p w:rsidR="00947AA8" w:rsidRDefault="00947AA8" w:rsidP="00947AA8">
      <w:pPr>
        <w:jc w:val="both"/>
        <w:rPr>
          <w:rFonts w:ascii="Arial" w:hAnsi="Arial" w:cs="Arial"/>
        </w:rPr>
      </w:pPr>
    </w:p>
    <w:p w:rsidR="00947AA8" w:rsidRDefault="00947AA8" w:rsidP="00947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dla napojów alkoholowych kat. </w:t>
      </w:r>
      <w:r w:rsidRPr="00EF0D30">
        <w:rPr>
          <w:rFonts w:ascii="Arial" w:hAnsi="Arial" w:cs="Arial"/>
          <w:b/>
        </w:rPr>
        <w:t>A</w:t>
      </w:r>
      <w:r>
        <w:rPr>
          <w:rFonts w:ascii="Arial" w:hAnsi="Arial" w:cs="Arial"/>
        </w:rPr>
        <w:t>, tj. o zawartości alkoholu do 4,5 % oraz piwa</w:t>
      </w:r>
    </w:p>
    <w:p w:rsidR="00947AA8" w:rsidRDefault="00947AA8" w:rsidP="00947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 słownie zł.................................................................................................</w:t>
      </w:r>
    </w:p>
    <w:p w:rsidR="00947AA8" w:rsidRPr="00312F7B" w:rsidRDefault="00947AA8" w:rsidP="00947AA8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947AA8" w:rsidRDefault="00947AA8" w:rsidP="00947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dla napojów alkoholowych kat. </w:t>
      </w:r>
      <w:r w:rsidRPr="00EF0D30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, tj. o zawartości alkoholu powyżej 4,5% do 18% oprócz </w:t>
      </w:r>
    </w:p>
    <w:p w:rsidR="00947AA8" w:rsidRDefault="00947AA8" w:rsidP="00947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piwa ...................... słownie zł.................................................................................................</w:t>
      </w:r>
    </w:p>
    <w:p w:rsidR="00947AA8" w:rsidRPr="00DE7E31" w:rsidRDefault="00947AA8" w:rsidP="00947AA8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</w:t>
      </w:r>
    </w:p>
    <w:p w:rsidR="00947AA8" w:rsidRDefault="00947AA8" w:rsidP="00947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dla napojów alkoholowych kat. </w:t>
      </w:r>
      <w:r w:rsidRPr="00EF0D30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, tj. o zawartości alkoholu powyżej 18% oprócz piwa </w:t>
      </w:r>
    </w:p>
    <w:p w:rsidR="00947AA8" w:rsidRDefault="00947AA8" w:rsidP="00947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 słownie zł................................................................................................</w:t>
      </w:r>
    </w:p>
    <w:p w:rsidR="00947AA8" w:rsidRPr="00312F7B" w:rsidRDefault="00947AA8" w:rsidP="00947AA8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                          </w:t>
      </w:r>
    </w:p>
    <w:p w:rsidR="00947AA8" w:rsidRDefault="00947AA8" w:rsidP="00947AA8">
      <w:pPr>
        <w:spacing w:line="360" w:lineRule="auto"/>
        <w:jc w:val="both"/>
        <w:rPr>
          <w:rFonts w:ascii="Arial" w:hAnsi="Arial" w:cs="Arial"/>
        </w:rPr>
      </w:pPr>
    </w:p>
    <w:p w:rsidR="00947AA8" w:rsidRDefault="00947AA8" w:rsidP="00947AA8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D25439">
        <w:rPr>
          <w:rFonts w:ascii="Arial" w:hAnsi="Arial" w:cs="Arial"/>
          <w:sz w:val="16"/>
          <w:szCs w:val="16"/>
        </w:rPr>
        <w:t>....................................</w:t>
      </w:r>
      <w:r>
        <w:rPr>
          <w:rFonts w:ascii="Arial" w:hAnsi="Arial" w:cs="Arial"/>
          <w:sz w:val="16"/>
          <w:szCs w:val="16"/>
        </w:rPr>
        <w:t>...............</w:t>
      </w:r>
      <w:r w:rsidRPr="00D25439">
        <w:rPr>
          <w:rFonts w:ascii="Arial" w:hAnsi="Arial" w:cs="Arial"/>
          <w:sz w:val="16"/>
          <w:szCs w:val="16"/>
        </w:rPr>
        <w:t>.................................</w:t>
      </w:r>
    </w:p>
    <w:p w:rsidR="00947AA8" w:rsidRDefault="00947AA8" w:rsidP="00947AA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/ czytelny podpis przedsiębiorcy/</w:t>
      </w:r>
    </w:p>
    <w:p w:rsidR="00947AA8" w:rsidRDefault="00947AA8" w:rsidP="00947AA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79700D" w:rsidRDefault="0079700D" w:rsidP="00947AA8">
      <w:pPr>
        <w:jc w:val="both"/>
        <w:rPr>
          <w:rFonts w:ascii="Arial" w:hAnsi="Arial" w:cs="Arial"/>
          <w:sz w:val="16"/>
          <w:szCs w:val="16"/>
        </w:rPr>
      </w:pPr>
    </w:p>
    <w:p w:rsidR="0079700D" w:rsidRDefault="0079700D" w:rsidP="00947AA8">
      <w:pPr>
        <w:jc w:val="both"/>
        <w:rPr>
          <w:rFonts w:ascii="Arial" w:hAnsi="Arial" w:cs="Arial"/>
          <w:sz w:val="16"/>
          <w:szCs w:val="16"/>
        </w:rPr>
      </w:pPr>
    </w:p>
    <w:p w:rsidR="0079700D" w:rsidRDefault="0079700D" w:rsidP="00947AA8">
      <w:pPr>
        <w:jc w:val="both"/>
        <w:rPr>
          <w:rFonts w:ascii="Arial" w:hAnsi="Arial" w:cs="Arial"/>
          <w:sz w:val="16"/>
          <w:szCs w:val="16"/>
        </w:rPr>
      </w:pPr>
    </w:p>
    <w:p w:rsidR="0079700D" w:rsidRDefault="0079700D" w:rsidP="00947AA8">
      <w:pPr>
        <w:jc w:val="both"/>
        <w:rPr>
          <w:rFonts w:ascii="Arial" w:hAnsi="Arial" w:cs="Arial"/>
          <w:sz w:val="16"/>
          <w:szCs w:val="16"/>
        </w:rPr>
      </w:pPr>
    </w:p>
    <w:p w:rsidR="0079700D" w:rsidRDefault="0079700D" w:rsidP="0079700D">
      <w:pPr>
        <w:jc w:val="center"/>
        <w:rPr>
          <w:rFonts w:ascii="Arial" w:hAnsi="Arial" w:cs="Arial"/>
          <w:b/>
          <w:sz w:val="28"/>
          <w:szCs w:val="16"/>
        </w:rPr>
      </w:pPr>
      <w:r w:rsidRPr="0079700D">
        <w:rPr>
          <w:rFonts w:ascii="Arial" w:hAnsi="Arial" w:cs="Arial"/>
          <w:b/>
          <w:sz w:val="28"/>
          <w:szCs w:val="16"/>
        </w:rPr>
        <w:t>POUCZENIE</w:t>
      </w:r>
    </w:p>
    <w:p w:rsidR="0033433F" w:rsidRPr="001E2E1E" w:rsidRDefault="0079700D" w:rsidP="0033433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9700D">
        <w:rPr>
          <w:rFonts w:ascii="Arial" w:hAnsi="Arial" w:cs="Arial"/>
          <w:sz w:val="22"/>
          <w:szCs w:val="16"/>
        </w:rPr>
        <w:t>Oświadczenie</w:t>
      </w:r>
      <w:r>
        <w:rPr>
          <w:rFonts w:ascii="Arial" w:hAnsi="Arial" w:cs="Arial"/>
          <w:sz w:val="22"/>
          <w:szCs w:val="16"/>
        </w:rPr>
        <w:t xml:space="preserve"> należy złożyć w Urzędzie Gminy Szulborze Wielkie do </w:t>
      </w:r>
      <w:r>
        <w:rPr>
          <w:rFonts w:ascii="Arial" w:hAnsi="Arial" w:cs="Arial"/>
          <w:b/>
          <w:sz w:val="22"/>
          <w:szCs w:val="16"/>
        </w:rPr>
        <w:t xml:space="preserve">31 stycznia 2017 r. </w:t>
      </w:r>
      <w:r w:rsidR="0033433F">
        <w:rPr>
          <w:rFonts w:ascii="Arial" w:hAnsi="Arial" w:cs="Arial"/>
          <w:sz w:val="22"/>
          <w:szCs w:val="16"/>
        </w:rPr>
        <w:t xml:space="preserve">wraz z dowodem wniesienia opłaty na konto </w:t>
      </w:r>
      <w:r w:rsidR="0033433F">
        <w:rPr>
          <w:rFonts w:ascii="Arial" w:hAnsi="Arial" w:cs="Arial"/>
          <w:b/>
          <w:sz w:val="22"/>
          <w:szCs w:val="16"/>
        </w:rPr>
        <w:t>Gminy Szulborze Wielkie w BS Ostrów Mazowiecka O/Zaręby Kościelne</w:t>
      </w:r>
      <w:r w:rsidR="00DD6C9F">
        <w:rPr>
          <w:rFonts w:ascii="Arial" w:hAnsi="Arial" w:cs="Arial"/>
          <w:b/>
          <w:sz w:val="22"/>
          <w:szCs w:val="16"/>
        </w:rPr>
        <w:t xml:space="preserve"> Nr 59 8923 1050 0800 0420 2008 0001</w:t>
      </w:r>
      <w:r w:rsidR="0033433F">
        <w:rPr>
          <w:rFonts w:ascii="Arial" w:hAnsi="Arial" w:cs="Arial"/>
          <w:b/>
          <w:sz w:val="22"/>
          <w:szCs w:val="16"/>
        </w:rPr>
        <w:t>.</w:t>
      </w:r>
    </w:p>
    <w:p w:rsidR="001E2E1E" w:rsidRPr="0033433F" w:rsidRDefault="001E2E1E" w:rsidP="001E2E1E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79700D" w:rsidRPr="001E2E1E" w:rsidRDefault="0033433F" w:rsidP="0079700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Wartość sprzedaży</w:t>
      </w:r>
      <w:r>
        <w:rPr>
          <w:rFonts w:ascii="Arial" w:hAnsi="Arial" w:cs="Arial"/>
          <w:sz w:val="16"/>
          <w:szCs w:val="16"/>
        </w:rPr>
        <w:t xml:space="preserve"> </w:t>
      </w:r>
      <w:r w:rsidRPr="0033433F">
        <w:rPr>
          <w:rFonts w:ascii="Arial" w:hAnsi="Arial" w:cs="Arial"/>
          <w:sz w:val="22"/>
          <w:szCs w:val="16"/>
        </w:rPr>
        <w:t xml:space="preserve">– kwota należna sprzedawcy za sprzedane napoje alkoholowe z uwzględnieniem </w:t>
      </w:r>
      <w:r w:rsidRPr="0033433F">
        <w:rPr>
          <w:rFonts w:ascii="Arial" w:hAnsi="Arial" w:cs="Arial"/>
          <w:b/>
          <w:sz w:val="22"/>
          <w:szCs w:val="16"/>
        </w:rPr>
        <w:t>podatku VAT i akcyzowego</w:t>
      </w:r>
      <w:r>
        <w:rPr>
          <w:rFonts w:ascii="Arial" w:hAnsi="Arial" w:cs="Arial"/>
          <w:b/>
          <w:sz w:val="22"/>
          <w:szCs w:val="16"/>
        </w:rPr>
        <w:t>.</w:t>
      </w:r>
    </w:p>
    <w:p w:rsidR="001E2E1E" w:rsidRPr="001E2E1E" w:rsidRDefault="001E2E1E" w:rsidP="001E2E1E">
      <w:pPr>
        <w:pStyle w:val="Akapitzlist"/>
        <w:rPr>
          <w:rFonts w:ascii="Arial" w:hAnsi="Arial" w:cs="Arial"/>
          <w:sz w:val="22"/>
          <w:szCs w:val="16"/>
        </w:rPr>
      </w:pPr>
    </w:p>
    <w:p w:rsidR="001E2E1E" w:rsidRPr="0033433F" w:rsidRDefault="001E2E1E" w:rsidP="001E2E1E">
      <w:pPr>
        <w:pStyle w:val="Akapitzlist"/>
        <w:jc w:val="both"/>
        <w:rPr>
          <w:rFonts w:ascii="Arial" w:hAnsi="Arial" w:cs="Arial"/>
          <w:sz w:val="22"/>
          <w:szCs w:val="16"/>
        </w:rPr>
      </w:pPr>
    </w:p>
    <w:p w:rsidR="0033433F" w:rsidRDefault="0033433F" w:rsidP="0079700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16"/>
        </w:rPr>
      </w:pPr>
      <w:r w:rsidRPr="0033433F">
        <w:rPr>
          <w:rFonts w:ascii="Arial" w:hAnsi="Arial" w:cs="Arial"/>
          <w:sz w:val="22"/>
          <w:szCs w:val="16"/>
        </w:rPr>
        <w:t xml:space="preserve">Wartość </w:t>
      </w:r>
      <w:r w:rsidR="009023C4">
        <w:rPr>
          <w:rFonts w:ascii="Arial" w:hAnsi="Arial" w:cs="Arial"/>
          <w:sz w:val="22"/>
          <w:szCs w:val="16"/>
        </w:rPr>
        <w:t>sprzedaży za 2017</w:t>
      </w:r>
      <w:r>
        <w:rPr>
          <w:rFonts w:ascii="Arial" w:hAnsi="Arial" w:cs="Arial"/>
          <w:sz w:val="22"/>
          <w:szCs w:val="16"/>
        </w:rPr>
        <w:t xml:space="preserve"> rok oblicza się odrębnie dla poszczególnych rodzajów napojów alkoholowych.</w:t>
      </w:r>
    </w:p>
    <w:p w:rsidR="001E2E1E" w:rsidRDefault="001E2E1E" w:rsidP="001E2E1E">
      <w:pPr>
        <w:pStyle w:val="Akapitzlist"/>
        <w:jc w:val="both"/>
        <w:rPr>
          <w:rFonts w:ascii="Arial" w:hAnsi="Arial" w:cs="Arial"/>
          <w:sz w:val="22"/>
          <w:szCs w:val="16"/>
        </w:rPr>
      </w:pPr>
    </w:p>
    <w:p w:rsidR="0033433F" w:rsidRDefault="0033433F" w:rsidP="0079700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Opłaty za cały rok korzystania z zezwolenia:</w:t>
      </w:r>
    </w:p>
    <w:p w:rsidR="002B0A30" w:rsidRDefault="002B0A30" w:rsidP="002B0A30">
      <w:pPr>
        <w:pStyle w:val="Akapitzlist"/>
        <w:jc w:val="both"/>
        <w:rPr>
          <w:rFonts w:ascii="Arial" w:hAnsi="Arial" w:cs="Arial"/>
          <w:sz w:val="22"/>
          <w:szCs w:val="16"/>
        </w:rPr>
      </w:pPr>
    </w:p>
    <w:p w:rsidR="006D4265" w:rsidRPr="006D4265" w:rsidRDefault="006D4265" w:rsidP="006D4265">
      <w:pPr>
        <w:pStyle w:val="Akapitzlist"/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Alkohol do 4,5 % i piwo</w:t>
      </w:r>
    </w:p>
    <w:p w:rsidR="006D4265" w:rsidRDefault="006D4265" w:rsidP="006D4265">
      <w:pPr>
        <w:pStyle w:val="Akapitzlist"/>
        <w:ind w:left="993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Jeżeli wartość sprzedaży w roku 201</w:t>
      </w:r>
      <w:r w:rsidR="009023C4">
        <w:rPr>
          <w:rFonts w:ascii="Arial" w:hAnsi="Arial" w:cs="Arial"/>
          <w:sz w:val="22"/>
          <w:szCs w:val="16"/>
        </w:rPr>
        <w:t>7</w:t>
      </w:r>
      <w:r>
        <w:rPr>
          <w:rFonts w:ascii="Arial" w:hAnsi="Arial" w:cs="Arial"/>
          <w:sz w:val="22"/>
          <w:szCs w:val="16"/>
        </w:rPr>
        <w:t xml:space="preserve"> wynosi do 37500 zł – </w:t>
      </w:r>
      <w:r w:rsidR="002B0A30">
        <w:rPr>
          <w:rFonts w:ascii="Arial" w:hAnsi="Arial" w:cs="Arial"/>
          <w:sz w:val="22"/>
          <w:szCs w:val="16"/>
        </w:rPr>
        <w:t xml:space="preserve">opłata to </w:t>
      </w:r>
      <w:r>
        <w:rPr>
          <w:rFonts w:ascii="Arial" w:hAnsi="Arial" w:cs="Arial"/>
          <w:sz w:val="22"/>
          <w:szCs w:val="16"/>
        </w:rPr>
        <w:t>525 zł</w:t>
      </w:r>
    </w:p>
    <w:p w:rsidR="006D4265" w:rsidRDefault="006D4265" w:rsidP="006D4265">
      <w:pPr>
        <w:pStyle w:val="Akapitzlist"/>
        <w:ind w:left="993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Jeśli wartość sprzedaży w 201</w:t>
      </w:r>
      <w:r w:rsidR="009023C4">
        <w:rPr>
          <w:rFonts w:ascii="Arial" w:hAnsi="Arial" w:cs="Arial"/>
          <w:sz w:val="22"/>
          <w:szCs w:val="16"/>
        </w:rPr>
        <w:t>7</w:t>
      </w:r>
      <w:bookmarkStart w:id="0" w:name="_GoBack"/>
      <w:bookmarkEnd w:id="0"/>
      <w:r>
        <w:rPr>
          <w:rFonts w:ascii="Arial" w:hAnsi="Arial" w:cs="Arial"/>
          <w:sz w:val="22"/>
          <w:szCs w:val="16"/>
        </w:rPr>
        <w:t xml:space="preserve"> roku przekracza 37500 zł – opłata to suma oświadczenia pomnożona przez 1,4 %</w:t>
      </w:r>
    </w:p>
    <w:p w:rsidR="002B0A30" w:rsidRPr="006D4265" w:rsidRDefault="002B0A30" w:rsidP="006D4265">
      <w:pPr>
        <w:pStyle w:val="Akapitzlist"/>
        <w:ind w:left="993"/>
        <w:jc w:val="both"/>
        <w:rPr>
          <w:rFonts w:ascii="Arial" w:hAnsi="Arial" w:cs="Arial"/>
          <w:sz w:val="22"/>
          <w:szCs w:val="16"/>
        </w:rPr>
      </w:pPr>
    </w:p>
    <w:p w:rsidR="006D4265" w:rsidRPr="006D4265" w:rsidRDefault="006D4265" w:rsidP="006D4265">
      <w:pPr>
        <w:pStyle w:val="Akapitzlist"/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Alkohol od 4,5% do 18% ( z wyjątkiem piwa)</w:t>
      </w:r>
    </w:p>
    <w:p w:rsidR="006D4265" w:rsidRPr="006D4265" w:rsidRDefault="006D4265" w:rsidP="006D4265">
      <w:pPr>
        <w:ind w:firstLine="708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    </w:t>
      </w:r>
      <w:r w:rsidRPr="006D4265">
        <w:rPr>
          <w:rFonts w:ascii="Arial" w:hAnsi="Arial" w:cs="Arial"/>
          <w:sz w:val="22"/>
          <w:szCs w:val="16"/>
        </w:rPr>
        <w:t>Jeże</w:t>
      </w:r>
      <w:r w:rsidR="009023C4">
        <w:rPr>
          <w:rFonts w:ascii="Arial" w:hAnsi="Arial" w:cs="Arial"/>
          <w:sz w:val="22"/>
          <w:szCs w:val="16"/>
        </w:rPr>
        <w:t>li wartość sprzedaży w roku 2017</w:t>
      </w:r>
      <w:r w:rsidRPr="006D4265">
        <w:rPr>
          <w:rFonts w:ascii="Arial" w:hAnsi="Arial" w:cs="Arial"/>
          <w:sz w:val="22"/>
          <w:szCs w:val="16"/>
        </w:rPr>
        <w:t xml:space="preserve"> wynosi do 37500 zł – </w:t>
      </w:r>
      <w:r w:rsidR="002B0A30">
        <w:rPr>
          <w:rFonts w:ascii="Arial" w:hAnsi="Arial" w:cs="Arial"/>
          <w:sz w:val="22"/>
          <w:szCs w:val="16"/>
        </w:rPr>
        <w:t xml:space="preserve">opłata to </w:t>
      </w:r>
      <w:r w:rsidRPr="006D4265">
        <w:rPr>
          <w:rFonts w:ascii="Arial" w:hAnsi="Arial" w:cs="Arial"/>
          <w:sz w:val="22"/>
          <w:szCs w:val="16"/>
        </w:rPr>
        <w:t>525 zł</w:t>
      </w:r>
    </w:p>
    <w:p w:rsidR="006D4265" w:rsidRPr="006D4265" w:rsidRDefault="002B0A30" w:rsidP="002B0A30">
      <w:pPr>
        <w:ind w:left="993" w:hanging="284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    </w:t>
      </w:r>
      <w:r w:rsidR="009023C4">
        <w:rPr>
          <w:rFonts w:ascii="Arial" w:hAnsi="Arial" w:cs="Arial"/>
          <w:sz w:val="22"/>
          <w:szCs w:val="16"/>
        </w:rPr>
        <w:t xml:space="preserve">Jeśli wartość sprzedaży w 2017 </w:t>
      </w:r>
      <w:r w:rsidR="006D4265" w:rsidRPr="006D4265">
        <w:rPr>
          <w:rFonts w:ascii="Arial" w:hAnsi="Arial" w:cs="Arial"/>
          <w:sz w:val="22"/>
          <w:szCs w:val="16"/>
        </w:rPr>
        <w:t xml:space="preserve">roku przekracza 37500 zł – opłata to suma </w:t>
      </w:r>
      <w:r>
        <w:rPr>
          <w:rFonts w:ascii="Arial" w:hAnsi="Arial" w:cs="Arial"/>
          <w:sz w:val="22"/>
          <w:szCs w:val="16"/>
        </w:rPr>
        <w:t xml:space="preserve">  </w:t>
      </w:r>
      <w:r w:rsidR="006D4265" w:rsidRPr="006D4265">
        <w:rPr>
          <w:rFonts w:ascii="Arial" w:hAnsi="Arial" w:cs="Arial"/>
          <w:sz w:val="22"/>
          <w:szCs w:val="16"/>
        </w:rPr>
        <w:t>oświadczenia pomnożona przez 1,4 %</w:t>
      </w:r>
    </w:p>
    <w:p w:rsidR="006D4265" w:rsidRPr="006D4265" w:rsidRDefault="006D4265" w:rsidP="006D4265">
      <w:pPr>
        <w:pStyle w:val="Akapitzlist"/>
        <w:ind w:left="993"/>
        <w:jc w:val="both"/>
        <w:rPr>
          <w:rFonts w:ascii="Arial" w:hAnsi="Arial" w:cs="Arial"/>
          <w:sz w:val="22"/>
          <w:szCs w:val="16"/>
        </w:rPr>
      </w:pPr>
    </w:p>
    <w:p w:rsidR="006D4265" w:rsidRPr="002B0A30" w:rsidRDefault="006D4265" w:rsidP="006D4265">
      <w:pPr>
        <w:pStyle w:val="Akapitzlist"/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Alkohole powyżej 18% </w:t>
      </w:r>
    </w:p>
    <w:p w:rsidR="002B0A30" w:rsidRPr="002B0A30" w:rsidRDefault="002B0A30" w:rsidP="002B0A30">
      <w:pPr>
        <w:ind w:left="993"/>
        <w:jc w:val="both"/>
        <w:rPr>
          <w:rFonts w:ascii="Arial" w:hAnsi="Arial" w:cs="Arial"/>
          <w:sz w:val="22"/>
          <w:szCs w:val="16"/>
        </w:rPr>
      </w:pPr>
      <w:r w:rsidRPr="002B0A30">
        <w:rPr>
          <w:rFonts w:ascii="Arial" w:hAnsi="Arial" w:cs="Arial"/>
          <w:sz w:val="22"/>
          <w:szCs w:val="16"/>
        </w:rPr>
        <w:t>Jeżeli wartość sp</w:t>
      </w:r>
      <w:r w:rsidR="009023C4">
        <w:rPr>
          <w:rFonts w:ascii="Arial" w:hAnsi="Arial" w:cs="Arial"/>
          <w:sz w:val="22"/>
          <w:szCs w:val="16"/>
        </w:rPr>
        <w:t>rzedaży w roku 2017</w:t>
      </w:r>
      <w:r>
        <w:rPr>
          <w:rFonts w:ascii="Arial" w:hAnsi="Arial" w:cs="Arial"/>
          <w:sz w:val="22"/>
          <w:szCs w:val="16"/>
        </w:rPr>
        <w:t xml:space="preserve"> wynosi do 770</w:t>
      </w:r>
      <w:r w:rsidRPr="002B0A30">
        <w:rPr>
          <w:rFonts w:ascii="Arial" w:hAnsi="Arial" w:cs="Arial"/>
          <w:sz w:val="22"/>
          <w:szCs w:val="16"/>
        </w:rPr>
        <w:t xml:space="preserve">00 zł – </w:t>
      </w:r>
      <w:r>
        <w:rPr>
          <w:rFonts w:ascii="Arial" w:hAnsi="Arial" w:cs="Arial"/>
          <w:sz w:val="22"/>
          <w:szCs w:val="16"/>
        </w:rPr>
        <w:t xml:space="preserve">opłata to </w:t>
      </w:r>
      <w:r w:rsidR="00052390">
        <w:rPr>
          <w:rFonts w:ascii="Arial" w:hAnsi="Arial" w:cs="Arial"/>
          <w:sz w:val="22"/>
          <w:szCs w:val="16"/>
        </w:rPr>
        <w:t>2100</w:t>
      </w:r>
      <w:r w:rsidRPr="002B0A30">
        <w:rPr>
          <w:rFonts w:ascii="Arial" w:hAnsi="Arial" w:cs="Arial"/>
          <w:sz w:val="22"/>
          <w:szCs w:val="16"/>
        </w:rPr>
        <w:t xml:space="preserve"> zł</w:t>
      </w:r>
    </w:p>
    <w:p w:rsidR="002B0A30" w:rsidRPr="002B0A30" w:rsidRDefault="009023C4" w:rsidP="002B0A30">
      <w:pPr>
        <w:ind w:left="993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Jeśli wartość sprzedaży w 2017</w:t>
      </w:r>
      <w:r w:rsidR="002B0A30" w:rsidRPr="002B0A30">
        <w:rPr>
          <w:rFonts w:ascii="Arial" w:hAnsi="Arial" w:cs="Arial"/>
          <w:sz w:val="22"/>
          <w:szCs w:val="16"/>
        </w:rPr>
        <w:t xml:space="preserve"> roku przekracza </w:t>
      </w:r>
      <w:r w:rsidR="002B0A30">
        <w:rPr>
          <w:rFonts w:ascii="Arial" w:hAnsi="Arial" w:cs="Arial"/>
          <w:sz w:val="22"/>
          <w:szCs w:val="16"/>
        </w:rPr>
        <w:t>77000</w:t>
      </w:r>
      <w:r w:rsidR="002B0A30" w:rsidRPr="002B0A30">
        <w:rPr>
          <w:rFonts w:ascii="Arial" w:hAnsi="Arial" w:cs="Arial"/>
          <w:sz w:val="22"/>
          <w:szCs w:val="16"/>
        </w:rPr>
        <w:t xml:space="preserve"> zł – opłata to suma oświadczenia pomnożona przez </w:t>
      </w:r>
      <w:r w:rsidR="002B0A30">
        <w:rPr>
          <w:rFonts w:ascii="Arial" w:hAnsi="Arial" w:cs="Arial"/>
          <w:sz w:val="22"/>
          <w:szCs w:val="16"/>
        </w:rPr>
        <w:t>2,7</w:t>
      </w:r>
      <w:r w:rsidR="002B0A30" w:rsidRPr="002B0A30">
        <w:rPr>
          <w:rFonts w:ascii="Arial" w:hAnsi="Arial" w:cs="Arial"/>
          <w:sz w:val="22"/>
          <w:szCs w:val="16"/>
        </w:rPr>
        <w:t xml:space="preserve"> %</w:t>
      </w:r>
    </w:p>
    <w:p w:rsidR="002B0A30" w:rsidRDefault="002B0A30" w:rsidP="002B0A30">
      <w:pPr>
        <w:pStyle w:val="Akapitzlist"/>
        <w:ind w:left="993"/>
        <w:jc w:val="both"/>
        <w:rPr>
          <w:rFonts w:ascii="Arial" w:hAnsi="Arial" w:cs="Arial"/>
          <w:sz w:val="22"/>
          <w:szCs w:val="16"/>
        </w:rPr>
      </w:pPr>
    </w:p>
    <w:p w:rsidR="006D4265" w:rsidRPr="001E2E1E" w:rsidRDefault="006D4265" w:rsidP="0079700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Przedsiębiorcy, których zezwolenia utrzymu</w:t>
      </w:r>
      <w:r w:rsidR="00255EF2">
        <w:rPr>
          <w:rFonts w:ascii="Arial" w:hAnsi="Arial" w:cs="Arial"/>
          <w:sz w:val="22"/>
          <w:szCs w:val="16"/>
        </w:rPr>
        <w:t>ją ważność przez cały 2018</w:t>
      </w:r>
      <w:r>
        <w:rPr>
          <w:rFonts w:ascii="Arial" w:hAnsi="Arial" w:cs="Arial"/>
          <w:sz w:val="22"/>
          <w:szCs w:val="16"/>
        </w:rPr>
        <w:t xml:space="preserve"> rok – mogą  wnosić opłatę w trzech równych ratach: </w:t>
      </w:r>
      <w:r>
        <w:rPr>
          <w:rFonts w:ascii="Arial" w:hAnsi="Arial" w:cs="Arial"/>
          <w:b/>
          <w:sz w:val="22"/>
          <w:szCs w:val="16"/>
        </w:rPr>
        <w:t>do 31 styczni</w:t>
      </w:r>
      <w:r w:rsidR="00255EF2">
        <w:rPr>
          <w:rFonts w:ascii="Arial" w:hAnsi="Arial" w:cs="Arial"/>
          <w:b/>
          <w:sz w:val="22"/>
          <w:szCs w:val="16"/>
        </w:rPr>
        <w:t>a, do 31 maja i 30 września 2018</w:t>
      </w:r>
      <w:r>
        <w:rPr>
          <w:rFonts w:ascii="Arial" w:hAnsi="Arial" w:cs="Arial"/>
          <w:b/>
          <w:sz w:val="22"/>
          <w:szCs w:val="16"/>
        </w:rPr>
        <w:t xml:space="preserve"> roku.</w:t>
      </w:r>
    </w:p>
    <w:p w:rsidR="001E2E1E" w:rsidRPr="002B0A30" w:rsidRDefault="001E2E1E" w:rsidP="001E2E1E">
      <w:pPr>
        <w:pStyle w:val="Akapitzlist"/>
        <w:jc w:val="both"/>
        <w:rPr>
          <w:rFonts w:ascii="Arial" w:hAnsi="Arial" w:cs="Arial"/>
          <w:sz w:val="22"/>
          <w:szCs w:val="16"/>
        </w:rPr>
      </w:pPr>
    </w:p>
    <w:p w:rsidR="002B0A30" w:rsidRDefault="002B0A30" w:rsidP="0079700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16"/>
        </w:rPr>
      </w:pPr>
      <w:r w:rsidRPr="002B0A30">
        <w:rPr>
          <w:rFonts w:ascii="Arial" w:hAnsi="Arial" w:cs="Arial"/>
          <w:sz w:val="22"/>
          <w:szCs w:val="16"/>
        </w:rPr>
        <w:t>Przedsiębiorcy których zezwolenia</w:t>
      </w:r>
      <w:r>
        <w:rPr>
          <w:rFonts w:ascii="Arial" w:hAnsi="Arial" w:cs="Arial"/>
          <w:sz w:val="22"/>
          <w:szCs w:val="16"/>
        </w:rPr>
        <w:t xml:space="preserve"> tracą ważność w ciągu 2017 roku – wnoszą opłatę do 31 stycznia 2017 roku w wysokości proporcjonalnej do okresu ważności zezwolenia            ( wyliczona w dniach).</w:t>
      </w:r>
    </w:p>
    <w:p w:rsidR="001E2E1E" w:rsidRPr="001E2E1E" w:rsidRDefault="001E2E1E" w:rsidP="001E2E1E">
      <w:pPr>
        <w:pStyle w:val="Akapitzlist"/>
        <w:rPr>
          <w:rFonts w:ascii="Arial" w:hAnsi="Arial" w:cs="Arial"/>
          <w:sz w:val="22"/>
          <w:szCs w:val="16"/>
        </w:rPr>
      </w:pPr>
    </w:p>
    <w:p w:rsidR="001E2E1E" w:rsidRDefault="001E2E1E" w:rsidP="001E2E1E">
      <w:pPr>
        <w:pStyle w:val="Akapitzlist"/>
        <w:jc w:val="both"/>
        <w:rPr>
          <w:rFonts w:ascii="Arial" w:hAnsi="Arial" w:cs="Arial"/>
          <w:sz w:val="22"/>
          <w:szCs w:val="16"/>
        </w:rPr>
      </w:pPr>
    </w:p>
    <w:p w:rsidR="002B0A30" w:rsidRPr="001E2E1E" w:rsidRDefault="002B0A30" w:rsidP="0079700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 przypadku gdy przedsiębiorca nie złoży oświadczenia o wartości sprzedaży napojów alkoholowych</w:t>
      </w:r>
      <w:r w:rsidR="001E2E1E">
        <w:rPr>
          <w:rFonts w:ascii="Arial" w:hAnsi="Arial" w:cs="Arial"/>
          <w:sz w:val="22"/>
          <w:szCs w:val="16"/>
        </w:rPr>
        <w:t xml:space="preserve"> w terminie do </w:t>
      </w:r>
      <w:r w:rsidR="001E2E1E">
        <w:rPr>
          <w:rFonts w:ascii="Arial" w:hAnsi="Arial" w:cs="Arial"/>
          <w:b/>
          <w:sz w:val="22"/>
          <w:szCs w:val="16"/>
        </w:rPr>
        <w:t>31 stycznia</w:t>
      </w:r>
      <w:r w:rsidR="001E2E1E">
        <w:rPr>
          <w:rFonts w:ascii="Arial" w:hAnsi="Arial" w:cs="Arial"/>
          <w:sz w:val="22"/>
          <w:szCs w:val="16"/>
        </w:rPr>
        <w:t xml:space="preserve"> – zezwolenie wygasa jeśli przedsiębiorca nie złoży oświadczenia w </w:t>
      </w:r>
      <w:r w:rsidR="001E2E1E" w:rsidRPr="001E2E1E">
        <w:rPr>
          <w:rFonts w:ascii="Arial" w:hAnsi="Arial" w:cs="Arial"/>
          <w:sz w:val="22"/>
          <w:szCs w:val="16"/>
          <w:u w:val="single"/>
        </w:rPr>
        <w:t xml:space="preserve">ciągu dodatkowych </w:t>
      </w:r>
      <w:r w:rsidR="001E2E1E" w:rsidRPr="001E2E1E">
        <w:rPr>
          <w:rFonts w:ascii="Arial" w:hAnsi="Arial" w:cs="Arial"/>
          <w:b/>
          <w:sz w:val="22"/>
          <w:szCs w:val="16"/>
          <w:u w:val="single"/>
        </w:rPr>
        <w:t>30 dni</w:t>
      </w:r>
      <w:r>
        <w:rPr>
          <w:rFonts w:ascii="Arial" w:hAnsi="Arial" w:cs="Arial"/>
          <w:sz w:val="22"/>
          <w:szCs w:val="16"/>
        </w:rPr>
        <w:t xml:space="preserve"> </w:t>
      </w:r>
      <w:r w:rsidR="001E2E1E">
        <w:rPr>
          <w:rFonts w:ascii="Arial" w:hAnsi="Arial" w:cs="Arial"/>
          <w:sz w:val="22"/>
          <w:szCs w:val="16"/>
        </w:rPr>
        <w:t xml:space="preserve">(termin jest liczony od 31 stycznia) wraz z jednoczesnym dokonaniem dodatkowej opłaty w wysokości </w:t>
      </w:r>
      <w:r w:rsidR="001E2E1E">
        <w:rPr>
          <w:rFonts w:ascii="Arial" w:hAnsi="Arial" w:cs="Arial"/>
          <w:b/>
          <w:sz w:val="22"/>
          <w:szCs w:val="16"/>
          <w:u w:val="single"/>
        </w:rPr>
        <w:t>30% opłaty podstawowej za dany rodzaj zezwolenia.</w:t>
      </w:r>
    </w:p>
    <w:p w:rsidR="001E2E1E" w:rsidRDefault="001E2E1E" w:rsidP="001E2E1E">
      <w:pPr>
        <w:pStyle w:val="Akapitzlist"/>
        <w:jc w:val="both"/>
        <w:rPr>
          <w:rFonts w:ascii="Arial" w:hAnsi="Arial" w:cs="Arial"/>
          <w:sz w:val="22"/>
          <w:szCs w:val="16"/>
        </w:rPr>
      </w:pPr>
    </w:p>
    <w:p w:rsidR="00053DC9" w:rsidRPr="00053DC9" w:rsidRDefault="001E2E1E" w:rsidP="0079700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W przypadku gdy przedsiębiorca nie dokona opłaty w terminie do 31 stycznia, 31 maja lub 30 września kolejnej raty za korzystanie z zezwolenia – zezwolenie wygasa jeśli przedsiębiorca nie dokona w terminie 30 dni </w:t>
      </w:r>
      <w:r w:rsidR="00053DC9">
        <w:rPr>
          <w:rFonts w:ascii="Arial" w:hAnsi="Arial" w:cs="Arial"/>
          <w:sz w:val="22"/>
          <w:szCs w:val="16"/>
        </w:rPr>
        <w:t>opłaty</w:t>
      </w:r>
      <w:r w:rsidR="00053DC9">
        <w:rPr>
          <w:rFonts w:ascii="Arial" w:hAnsi="Arial" w:cs="Arial"/>
          <w:b/>
          <w:sz w:val="22"/>
          <w:szCs w:val="16"/>
          <w:u w:val="single"/>
        </w:rPr>
        <w:t xml:space="preserve"> powiększonej o 30% należnej opłaty.</w:t>
      </w:r>
      <w:r w:rsidR="00053DC9">
        <w:rPr>
          <w:rFonts w:ascii="Arial" w:hAnsi="Arial" w:cs="Arial"/>
          <w:b/>
          <w:sz w:val="22"/>
          <w:szCs w:val="16"/>
        </w:rPr>
        <w:t xml:space="preserve">  </w:t>
      </w:r>
      <w:r w:rsidR="00053DC9">
        <w:rPr>
          <w:rFonts w:ascii="Arial" w:hAnsi="Arial" w:cs="Arial"/>
          <w:b/>
          <w:sz w:val="22"/>
          <w:szCs w:val="16"/>
          <w:u w:val="single"/>
        </w:rPr>
        <w:t>Dodatkowa 30% opłata jest liczona od całorocznej opłaty za dany rodzaj zezwolenia.</w:t>
      </w:r>
    </w:p>
    <w:p w:rsidR="00053DC9" w:rsidRPr="00053DC9" w:rsidRDefault="00053DC9" w:rsidP="00053DC9">
      <w:pPr>
        <w:pStyle w:val="Akapitzlist"/>
        <w:rPr>
          <w:rFonts w:ascii="Arial" w:hAnsi="Arial" w:cs="Arial"/>
          <w:b/>
          <w:sz w:val="22"/>
          <w:szCs w:val="16"/>
          <w:u w:val="single"/>
        </w:rPr>
      </w:pPr>
    </w:p>
    <w:p w:rsidR="001E2E1E" w:rsidRPr="002B0A30" w:rsidRDefault="00053DC9" w:rsidP="0079700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W przypadku przedstawienia fałszywych danych w oświadczeniu o wartości sprzedaży alkoholu – zezwolenie na sprzedaż alkoholu cofa się, a przedsiębiorca może wystąpić o nowe zezwolenie po upływie 3 lat od daty uprawomocnienia się decyzji o cofnięciu zezwolenia.</w:t>
      </w:r>
      <w:r>
        <w:rPr>
          <w:rFonts w:ascii="Arial" w:hAnsi="Arial" w:cs="Arial"/>
          <w:b/>
          <w:sz w:val="22"/>
          <w:szCs w:val="16"/>
          <w:u w:val="single"/>
        </w:rPr>
        <w:t xml:space="preserve"> </w:t>
      </w:r>
    </w:p>
    <w:p w:rsidR="0079700D" w:rsidRDefault="0079700D" w:rsidP="00947AA8">
      <w:pPr>
        <w:jc w:val="both"/>
        <w:rPr>
          <w:rFonts w:ascii="Arial" w:hAnsi="Arial" w:cs="Arial"/>
          <w:sz w:val="16"/>
          <w:szCs w:val="16"/>
        </w:rPr>
      </w:pPr>
    </w:p>
    <w:p w:rsidR="0079700D" w:rsidRDefault="0079700D" w:rsidP="00947AA8">
      <w:pPr>
        <w:jc w:val="both"/>
        <w:rPr>
          <w:rFonts w:ascii="Arial" w:hAnsi="Arial" w:cs="Arial"/>
          <w:sz w:val="16"/>
          <w:szCs w:val="16"/>
        </w:rPr>
      </w:pPr>
    </w:p>
    <w:p w:rsidR="00030FE1" w:rsidRDefault="00030FE1"/>
    <w:sectPr w:rsidR="00030FE1" w:rsidSect="00D25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1CD0"/>
    <w:multiLevelType w:val="hybridMultilevel"/>
    <w:tmpl w:val="12B03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F585C"/>
    <w:multiLevelType w:val="hybridMultilevel"/>
    <w:tmpl w:val="196245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AA8"/>
    <w:rsid w:val="00030FE1"/>
    <w:rsid w:val="00052390"/>
    <w:rsid w:val="00053DC9"/>
    <w:rsid w:val="001E2E1E"/>
    <w:rsid w:val="00255EF2"/>
    <w:rsid w:val="002B0A30"/>
    <w:rsid w:val="0033433F"/>
    <w:rsid w:val="006D4265"/>
    <w:rsid w:val="0079700D"/>
    <w:rsid w:val="009023C4"/>
    <w:rsid w:val="00947AA8"/>
    <w:rsid w:val="00AB5085"/>
    <w:rsid w:val="00C75F6A"/>
    <w:rsid w:val="00D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1B072-E386-47F5-B21D-EB5A7739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Administrator</cp:lastModifiedBy>
  <cp:revision>9</cp:revision>
  <dcterms:created xsi:type="dcterms:W3CDTF">2014-09-08T09:04:00Z</dcterms:created>
  <dcterms:modified xsi:type="dcterms:W3CDTF">2018-01-10T10:22:00Z</dcterms:modified>
</cp:coreProperties>
</file>